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18F" w:rsidRPr="00AC689B" w:rsidRDefault="003D77F8" w:rsidP="00105A4D">
      <w:pPr>
        <w:spacing w:line="100" w:lineRule="atLeast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bookmarkStart w:id="0" w:name="_GoBack"/>
      <w:bookmarkEnd w:id="0"/>
      <w:r>
        <w:rPr>
          <w:noProof/>
          <w:lang w:eastAsia="ru-RU"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0</wp:posOffset>
            </wp:positionV>
            <wp:extent cx="657225" cy="790575"/>
            <wp:effectExtent l="0" t="0" r="9525" b="9525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A4D">
        <w:rPr>
          <w:rFonts w:ascii="Times New Roman" w:eastAsia="Times New Roman" w:hAnsi="Times New Roman" w:cs="Times New Roman"/>
          <w:color w:val="0000FF"/>
          <w:sz w:val="32"/>
          <w:szCs w:val="32"/>
        </w:rPr>
        <w:br w:type="textWrapping" w:clear="all"/>
      </w:r>
    </w:p>
    <w:p w:rsidR="00BA218F" w:rsidRPr="00AC689B" w:rsidRDefault="00BA218F">
      <w:pPr>
        <w:spacing w:line="100" w:lineRule="atLeast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</w:rPr>
      </w:pPr>
    </w:p>
    <w:p w:rsidR="00BA218F" w:rsidRDefault="00BA218F">
      <w:pPr>
        <w:spacing w:line="100" w:lineRule="atLeast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FF"/>
          <w:sz w:val="32"/>
          <w:szCs w:val="32"/>
        </w:rPr>
        <w:t>РОССИЙСКАЯ  ФЕДЕРАЦИЯ</w:t>
      </w:r>
    </w:p>
    <w:p w:rsidR="00BA218F" w:rsidRDefault="00BA218F">
      <w:pPr>
        <w:spacing w:line="100" w:lineRule="atLeast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FF"/>
          <w:sz w:val="32"/>
          <w:szCs w:val="32"/>
        </w:rPr>
        <w:t>ОРЛОВСКАЯ ОБЛАСТЬ</w:t>
      </w:r>
    </w:p>
    <w:p w:rsidR="00BA218F" w:rsidRPr="00AC689B" w:rsidRDefault="00BA218F">
      <w:pPr>
        <w:spacing w:line="100" w:lineRule="atLeast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</w:rPr>
      </w:pPr>
    </w:p>
    <w:p w:rsidR="00BA218F" w:rsidRDefault="00BA218F">
      <w:pPr>
        <w:spacing w:line="100" w:lineRule="atLeast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АДМИНИСТРАЦИЯ НОВОСИЛЬСКОГО РАЙОНА</w:t>
      </w:r>
    </w:p>
    <w:p w:rsidR="00BA218F" w:rsidRDefault="00BA218F">
      <w:pPr>
        <w:spacing w:line="100" w:lineRule="atLeast"/>
        <w:rPr>
          <w:rFonts w:ascii="Times New Roman" w:eastAsia="Times New Roman" w:hAnsi="Times New Roman" w:cs="Times New Roman"/>
          <w:b/>
          <w:i/>
          <w:color w:val="0000FF"/>
          <w:szCs w:val="20"/>
        </w:rPr>
      </w:pPr>
    </w:p>
    <w:p w:rsidR="00BA218F" w:rsidRDefault="00BA218F">
      <w:pPr>
        <w:spacing w:line="100" w:lineRule="atLeast"/>
        <w:jc w:val="center"/>
        <w:rPr>
          <w:rFonts w:ascii="Times New Roman" w:eastAsia="Times New Roman" w:hAnsi="Times New Roman" w:cs="Times New Roman"/>
          <w:b/>
          <w:color w:val="0000FF"/>
          <w:sz w:val="10"/>
          <w:szCs w:val="10"/>
        </w:rPr>
      </w:pPr>
    </w:p>
    <w:p w:rsidR="00BA218F" w:rsidRDefault="000B1F64">
      <w:pPr>
        <w:spacing w:line="100" w:lineRule="atLeast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РАСП</w:t>
      </w:r>
      <w:r w:rsidR="00885EAB"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ОРЯЖЕНИЕ</w:t>
      </w:r>
    </w:p>
    <w:p w:rsidR="00BA218F" w:rsidRDefault="00BA218F">
      <w:pPr>
        <w:spacing w:line="100" w:lineRule="atLeast"/>
        <w:jc w:val="center"/>
        <w:rPr>
          <w:rFonts w:ascii="Times New Roman" w:eastAsia="Times New Roman" w:hAnsi="Times New Roman" w:cs="Times New Roman"/>
          <w:b/>
          <w:i/>
          <w:color w:val="0000FF"/>
          <w:sz w:val="32"/>
          <w:szCs w:val="32"/>
        </w:rPr>
      </w:pPr>
    </w:p>
    <w:p w:rsidR="00BA218F" w:rsidRPr="00A643E2" w:rsidRDefault="00A643E2">
      <w:pPr>
        <w:spacing w:line="100" w:lineRule="atLeast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</w:rPr>
        <w:t xml:space="preserve">   26.05.2026          </w:t>
      </w: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ab/>
        <w:t xml:space="preserve">                     № </w:t>
      </w:r>
      <w:r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</w:rPr>
        <w:t xml:space="preserve">    178    </w:t>
      </w:r>
    </w:p>
    <w:p w:rsidR="00BA218F" w:rsidRDefault="00A643E2" w:rsidP="00A643E2">
      <w:pPr>
        <w:spacing w:line="100" w:lineRule="atLeast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     </w:t>
      </w:r>
      <w:r w:rsidR="00BA218F">
        <w:rPr>
          <w:rFonts w:ascii="Times New Roman" w:eastAsia="Times New Roman" w:hAnsi="Times New Roman" w:cs="Times New Roman"/>
          <w:color w:val="0000FF"/>
          <w:sz w:val="28"/>
          <w:szCs w:val="28"/>
        </w:rPr>
        <w:t>г. Новосиль</w:t>
      </w:r>
    </w:p>
    <w:p w:rsidR="00BA218F" w:rsidRDefault="00BA218F">
      <w:pPr>
        <w:spacing w:line="100" w:lineRule="atLeast"/>
        <w:ind w:firstLine="708"/>
        <w:rPr>
          <w:rFonts w:ascii="Times New Roman" w:eastAsia="Times New Roman" w:hAnsi="Times New Roman" w:cs="Times New Roman"/>
          <w:color w:val="0000FF"/>
          <w:sz w:val="28"/>
          <w:szCs w:val="28"/>
        </w:rPr>
      </w:pPr>
    </w:p>
    <w:p w:rsidR="00885EAB" w:rsidRDefault="00885EAB" w:rsidP="007830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итогах смотра-конкурса на лучшее </w:t>
      </w:r>
    </w:p>
    <w:p w:rsidR="00885EAB" w:rsidRDefault="00885EAB" w:rsidP="007830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состояние условий и охраны труда в </w:t>
      </w:r>
    </w:p>
    <w:p w:rsidR="0078308F" w:rsidRDefault="00885EAB" w:rsidP="007830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организациях  Новосильского района</w:t>
      </w:r>
    </w:p>
    <w:p w:rsidR="00885EAB" w:rsidRDefault="00885EAB" w:rsidP="0078308F">
      <w:pPr>
        <w:rPr>
          <w:rFonts w:ascii="Times New Roman" w:hAnsi="Times New Roman" w:cs="Times New Roman"/>
          <w:sz w:val="28"/>
          <w:szCs w:val="28"/>
        </w:rPr>
      </w:pPr>
    </w:p>
    <w:p w:rsidR="00885EAB" w:rsidRDefault="00885EAB" w:rsidP="00E726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308F" w:rsidRDefault="00885EAB" w:rsidP="00E726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Новосильского района от 19.01.2018 года № 22 «О районном смотре-конкурсе на лучшее состояние условий и охраны труда в организациях Новосильского района»</w:t>
      </w:r>
      <w:r w:rsidR="00CE3F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на основании протокола районной межведомственной комиссии по охране труда:</w:t>
      </w:r>
    </w:p>
    <w:p w:rsidR="00CE3F3B" w:rsidRDefault="00885EAB" w:rsidP="00E72668">
      <w:pPr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победителями районного смотра</w:t>
      </w:r>
      <w:r w:rsidR="00A652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конкурса на лучшее состояние условий и охраны труда в организациях Нов</w:t>
      </w:r>
      <w:r w:rsidR="00A65243">
        <w:rPr>
          <w:rFonts w:ascii="Times New Roman" w:hAnsi="Times New Roman" w:cs="Times New Roman"/>
          <w:sz w:val="28"/>
          <w:szCs w:val="28"/>
        </w:rPr>
        <w:t>осильского района по итогам 202</w:t>
      </w:r>
      <w:r w:rsidR="0064066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и наградить дипломами следующие организации:</w:t>
      </w:r>
    </w:p>
    <w:p w:rsidR="008A5A50" w:rsidRDefault="008A5A50" w:rsidP="00E72668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E3F3B" w:rsidRDefault="00CE3F3B" w:rsidP="00E726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F3B">
        <w:rPr>
          <w:rFonts w:ascii="Times New Roman" w:hAnsi="Times New Roman" w:cs="Times New Roman"/>
          <w:sz w:val="28"/>
          <w:szCs w:val="28"/>
        </w:rPr>
        <w:t>-  дипломом 1 степени коллектив</w:t>
      </w:r>
      <w:r w:rsidR="003D0E66">
        <w:rPr>
          <w:rFonts w:ascii="Times New Roman" w:hAnsi="Times New Roman" w:cs="Times New Roman"/>
          <w:sz w:val="28"/>
          <w:szCs w:val="28"/>
        </w:rPr>
        <w:t xml:space="preserve"> </w:t>
      </w:r>
      <w:r w:rsidR="0064066D">
        <w:rPr>
          <w:rFonts w:ascii="Times New Roman" w:hAnsi="Times New Roman" w:cs="Times New Roman"/>
          <w:sz w:val="28"/>
          <w:szCs w:val="28"/>
        </w:rPr>
        <w:t>БПОУ ОО «Орловский техникум агробизнеса и сервиса</w:t>
      </w:r>
      <w:r w:rsidR="003D0E66" w:rsidRPr="00CE3F3B">
        <w:rPr>
          <w:rFonts w:ascii="Times New Roman" w:hAnsi="Times New Roman" w:cs="Times New Roman"/>
          <w:sz w:val="28"/>
          <w:szCs w:val="28"/>
        </w:rPr>
        <w:t xml:space="preserve">» за </w:t>
      </w:r>
      <w:r w:rsidR="003D0E66">
        <w:rPr>
          <w:rFonts w:ascii="Times New Roman" w:hAnsi="Times New Roman" w:cs="Times New Roman"/>
          <w:sz w:val="28"/>
          <w:szCs w:val="28"/>
        </w:rPr>
        <w:t xml:space="preserve">1 место; </w:t>
      </w:r>
    </w:p>
    <w:p w:rsidR="00D15085" w:rsidRDefault="0064066D" w:rsidP="00D150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5085" w:rsidRPr="00CE3F3B">
        <w:rPr>
          <w:rFonts w:ascii="Times New Roman" w:hAnsi="Times New Roman" w:cs="Times New Roman"/>
          <w:sz w:val="28"/>
          <w:szCs w:val="28"/>
        </w:rPr>
        <w:t xml:space="preserve">дипломом </w:t>
      </w:r>
      <w:r w:rsidR="00D15085">
        <w:rPr>
          <w:rFonts w:ascii="Times New Roman" w:hAnsi="Times New Roman" w:cs="Times New Roman"/>
          <w:sz w:val="28"/>
          <w:szCs w:val="28"/>
        </w:rPr>
        <w:t>2</w:t>
      </w:r>
      <w:r w:rsidR="00D15085" w:rsidRPr="00CE3F3B">
        <w:rPr>
          <w:rFonts w:ascii="Times New Roman" w:hAnsi="Times New Roman" w:cs="Times New Roman"/>
          <w:sz w:val="28"/>
          <w:szCs w:val="28"/>
        </w:rPr>
        <w:t xml:space="preserve"> степени коллектив</w:t>
      </w:r>
      <w:r>
        <w:rPr>
          <w:rFonts w:ascii="Times New Roman" w:hAnsi="Times New Roman" w:cs="Times New Roman"/>
          <w:sz w:val="28"/>
          <w:szCs w:val="28"/>
        </w:rPr>
        <w:t xml:space="preserve"> МБОУ «Селезневская СОШ</w:t>
      </w:r>
      <w:r w:rsidR="00D15085">
        <w:rPr>
          <w:rFonts w:ascii="Times New Roman" w:hAnsi="Times New Roman" w:cs="Times New Roman"/>
          <w:sz w:val="28"/>
          <w:szCs w:val="28"/>
        </w:rPr>
        <w:t>»</w:t>
      </w:r>
      <w:r w:rsidR="00D15085" w:rsidRPr="00CE3F3B">
        <w:rPr>
          <w:rFonts w:ascii="Times New Roman" w:hAnsi="Times New Roman" w:cs="Times New Roman"/>
          <w:sz w:val="28"/>
          <w:szCs w:val="28"/>
        </w:rPr>
        <w:t xml:space="preserve"> за </w:t>
      </w:r>
      <w:r w:rsidR="00D15085">
        <w:rPr>
          <w:rFonts w:ascii="Times New Roman" w:hAnsi="Times New Roman" w:cs="Times New Roman"/>
          <w:sz w:val="28"/>
          <w:szCs w:val="28"/>
        </w:rPr>
        <w:t xml:space="preserve">2 место; </w:t>
      </w:r>
    </w:p>
    <w:p w:rsidR="00D15085" w:rsidRPr="00CE3F3B" w:rsidRDefault="00D15085" w:rsidP="00D150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54B7" w:rsidRDefault="0064066D" w:rsidP="006406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954B7">
        <w:rPr>
          <w:rFonts w:ascii="Times New Roman" w:hAnsi="Times New Roman" w:cs="Times New Roman"/>
          <w:sz w:val="28"/>
          <w:szCs w:val="28"/>
        </w:rPr>
        <w:t>Распоряжение разместить на официальном сайте администрации Новосильского района</w:t>
      </w:r>
    </w:p>
    <w:p w:rsidR="009954B7" w:rsidRDefault="009954B7" w:rsidP="007830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54B7" w:rsidRDefault="009954B7" w:rsidP="007830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54B7" w:rsidRPr="0078308F" w:rsidRDefault="009954B7" w:rsidP="007830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3F3B" w:rsidRDefault="009954B7" w:rsidP="00CB02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E3F3B" w:rsidRPr="007F5A52">
        <w:rPr>
          <w:rFonts w:ascii="Times New Roman" w:hAnsi="Times New Roman" w:cs="Times New Roman"/>
          <w:sz w:val="28"/>
          <w:szCs w:val="28"/>
        </w:rPr>
        <w:t xml:space="preserve">Глава Новосильского района                                          </w:t>
      </w:r>
      <w:r w:rsidR="00CE3F3B">
        <w:rPr>
          <w:rFonts w:ascii="Times New Roman" w:hAnsi="Times New Roman" w:cs="Times New Roman"/>
          <w:sz w:val="28"/>
          <w:szCs w:val="28"/>
        </w:rPr>
        <w:t xml:space="preserve">        </w:t>
      </w:r>
      <w:r w:rsidR="00CB0232">
        <w:rPr>
          <w:rFonts w:ascii="Times New Roman" w:hAnsi="Times New Roman" w:cs="Times New Roman"/>
          <w:sz w:val="28"/>
          <w:szCs w:val="28"/>
        </w:rPr>
        <w:t>Демин Е.Н.</w:t>
      </w:r>
    </w:p>
    <w:p w:rsidR="00CB0232" w:rsidRDefault="00CB0232" w:rsidP="00CB02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559" w:rsidRPr="00CE3F3B" w:rsidRDefault="00CE3F3B" w:rsidP="0078308F">
      <w:pPr>
        <w:jc w:val="both"/>
        <w:rPr>
          <w:rFonts w:ascii="Times New Roman" w:hAnsi="Times New Roman" w:cs="Times New Roman"/>
          <w:sz w:val="28"/>
          <w:szCs w:val="28"/>
        </w:rPr>
      </w:pPr>
      <w:r w:rsidRPr="0078308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30559" w:rsidRPr="00CE3F3B">
      <w:pgSz w:w="11906" w:h="16838"/>
      <w:pgMar w:top="1134" w:right="850" w:bottom="1134" w:left="1701" w:header="720" w:footer="720" w:gutter="0"/>
      <w:cols w:space="72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C5B39"/>
    <w:multiLevelType w:val="hybridMultilevel"/>
    <w:tmpl w:val="FA0A1C14"/>
    <w:lvl w:ilvl="0" w:tplc="DA30039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18F"/>
    <w:rsid w:val="00001193"/>
    <w:rsid w:val="0002480F"/>
    <w:rsid w:val="000A7BA1"/>
    <w:rsid w:val="000B1F64"/>
    <w:rsid w:val="00105A4D"/>
    <w:rsid w:val="001E2161"/>
    <w:rsid w:val="002038F4"/>
    <w:rsid w:val="0026527E"/>
    <w:rsid w:val="00267A2D"/>
    <w:rsid w:val="003D0E66"/>
    <w:rsid w:val="003D77F8"/>
    <w:rsid w:val="00461533"/>
    <w:rsid w:val="00492B32"/>
    <w:rsid w:val="00523F1B"/>
    <w:rsid w:val="0064066D"/>
    <w:rsid w:val="0078308F"/>
    <w:rsid w:val="00815802"/>
    <w:rsid w:val="0082708E"/>
    <w:rsid w:val="00885EAB"/>
    <w:rsid w:val="008A5A50"/>
    <w:rsid w:val="009954B7"/>
    <w:rsid w:val="00A03DB5"/>
    <w:rsid w:val="00A30C61"/>
    <w:rsid w:val="00A643E2"/>
    <w:rsid w:val="00A65243"/>
    <w:rsid w:val="00AC689B"/>
    <w:rsid w:val="00AE77B0"/>
    <w:rsid w:val="00B2147D"/>
    <w:rsid w:val="00BA218F"/>
    <w:rsid w:val="00BD7317"/>
    <w:rsid w:val="00C119C3"/>
    <w:rsid w:val="00C74035"/>
    <w:rsid w:val="00C76CD6"/>
    <w:rsid w:val="00C931B2"/>
    <w:rsid w:val="00CB0232"/>
    <w:rsid w:val="00CE3F3B"/>
    <w:rsid w:val="00D15085"/>
    <w:rsid w:val="00D24F0A"/>
    <w:rsid w:val="00E01D10"/>
    <w:rsid w:val="00E30559"/>
    <w:rsid w:val="00E72668"/>
    <w:rsid w:val="00EE34C9"/>
    <w:rsid w:val="00F3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ascii="Calibri" w:eastAsia="Calibri" w:hAnsi="Calibri" w:cs="Calibri"/>
      <w:kern w:val="1"/>
      <w:szCs w:val="24"/>
      <w:lang w:eastAsia="hi-IN" w:bidi="hi-IN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DefaultParagraphFont">
    <w:name w:val="Default Paragraph Font"/>
  </w:style>
  <w:style w:type="character" w:customStyle="1" w:styleId="a3">
    <w:name w:val="Текст выноски Знак"/>
    <w:rPr>
      <w:rFonts w:ascii="Tahoma" w:eastAsia="Calibri" w:hAnsi="Tahoma" w:cs="Tahoma"/>
      <w:sz w:val="16"/>
      <w:szCs w:val="16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BalloonText">
    <w:name w:val="Balloon Text"/>
    <w:basedOn w:val="a"/>
    <w:pPr>
      <w:spacing w:line="100" w:lineRule="atLeast"/>
    </w:pPr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A218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ascii="Calibri" w:eastAsia="Calibri" w:hAnsi="Calibri" w:cs="Calibri"/>
      <w:kern w:val="1"/>
      <w:szCs w:val="24"/>
      <w:lang w:eastAsia="hi-IN" w:bidi="hi-IN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DefaultParagraphFont">
    <w:name w:val="Default Paragraph Font"/>
  </w:style>
  <w:style w:type="character" w:customStyle="1" w:styleId="a3">
    <w:name w:val="Текст выноски Знак"/>
    <w:rPr>
      <w:rFonts w:ascii="Tahoma" w:eastAsia="Calibri" w:hAnsi="Tahoma" w:cs="Tahoma"/>
      <w:sz w:val="16"/>
      <w:szCs w:val="16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BalloonText">
    <w:name w:val="Balloon Text"/>
    <w:basedOn w:val="a"/>
    <w:pPr>
      <w:spacing w:line="100" w:lineRule="atLeast"/>
    </w:pPr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A218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CB75A-1685-445D-883D-7147E9D5C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2025-03-28T05:59:00Z</cp:lastPrinted>
  <dcterms:created xsi:type="dcterms:W3CDTF">2026-05-27T07:27:00Z</dcterms:created>
  <dcterms:modified xsi:type="dcterms:W3CDTF">2026-05-27T07:27:00Z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